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853FD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07C27701" w14:textId="7C013798" w:rsidR="00BA7403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BA7403">
              <w:rPr>
                <w:rFonts w:cs="Arial"/>
                <w:b/>
                <w:sz w:val="24"/>
                <w:szCs w:val="24"/>
              </w:rPr>
              <w:t xml:space="preserve">предоставление права </w:t>
            </w:r>
            <w:r w:rsidR="00296934">
              <w:rPr>
                <w:rFonts w:cs="Arial"/>
                <w:b/>
                <w:sz w:val="24"/>
                <w:szCs w:val="24"/>
              </w:rPr>
              <w:t>использования</w:t>
            </w:r>
            <w:r w:rsidR="00BA7403">
              <w:rPr>
                <w:rFonts w:cs="Arial"/>
                <w:b/>
                <w:sz w:val="24"/>
                <w:szCs w:val="24"/>
              </w:rPr>
              <w:t>:</w:t>
            </w:r>
          </w:p>
          <w:p w14:paraId="478ED566" w14:textId="77777777" w:rsidR="00E85F88" w:rsidRPr="00BA7403" w:rsidRDefault="00BA7403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</w:rPr>
              <w:t>Лот</w:t>
            </w:r>
            <w:r w:rsidRPr="00BA7403">
              <w:rPr>
                <w:rFonts w:cs="Arial"/>
                <w:b/>
                <w:sz w:val="24"/>
                <w:szCs w:val="24"/>
                <w:lang w:val="en-US"/>
              </w:rPr>
              <w:t xml:space="preserve"> №1 – </w:t>
            </w:r>
            <w:r>
              <w:rPr>
                <w:rFonts w:cs="Arial"/>
                <w:b/>
                <w:sz w:val="24"/>
                <w:szCs w:val="24"/>
              </w:rPr>
              <w:t>ПО</w:t>
            </w:r>
            <w:r w:rsidRPr="00BA7403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403">
              <w:rPr>
                <w:rFonts w:cs="Arial"/>
                <w:b/>
                <w:sz w:val="24"/>
                <w:szCs w:val="24"/>
                <w:lang w:val="en-US"/>
              </w:rPr>
              <w:t>CodeScoring</w:t>
            </w:r>
            <w:proofErr w:type="spellEnd"/>
            <w:r w:rsidR="00C75343" w:rsidRPr="00BA7403">
              <w:rPr>
                <w:rFonts w:cs="Arial"/>
                <w:b/>
                <w:sz w:val="24"/>
                <w:szCs w:val="24"/>
                <w:lang w:val="en-US"/>
              </w:rPr>
              <w:t>.</w:t>
            </w:r>
          </w:p>
          <w:p w14:paraId="7D52AED6" w14:textId="77777777" w:rsidR="00BA7403" w:rsidRPr="00763394" w:rsidRDefault="00BA7403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</w:rPr>
              <w:t>Лот</w:t>
            </w:r>
            <w:r w:rsidRPr="00BA7403">
              <w:rPr>
                <w:rFonts w:cs="Arial"/>
                <w:b/>
                <w:sz w:val="24"/>
                <w:szCs w:val="24"/>
                <w:lang w:val="en-US"/>
              </w:rPr>
              <w:t xml:space="preserve">№2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–</w:t>
            </w:r>
            <w:r w:rsidRPr="00BA7403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ПО</w:t>
            </w:r>
            <w:r w:rsidRPr="00763394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763394" w:rsidRPr="00763394">
              <w:rPr>
                <w:rFonts w:cs="Arial"/>
                <w:b/>
                <w:sz w:val="24"/>
                <w:szCs w:val="24"/>
                <w:lang w:val="en-US"/>
              </w:rPr>
              <w:t>Kaspersky Container Security Standard Russian Edition</w:t>
            </w:r>
            <w:r w:rsidRPr="00763394">
              <w:rPr>
                <w:rFonts w:cs="Arial"/>
                <w:b/>
                <w:sz w:val="24"/>
                <w:szCs w:val="24"/>
                <w:lang w:val="en-US"/>
              </w:rPr>
              <w:t>.</w:t>
            </w:r>
          </w:p>
          <w:p w14:paraId="769D9C59" w14:textId="1E37A32B" w:rsidR="00763394" w:rsidRPr="007A42C1" w:rsidRDefault="00763394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№3 – ПО </w:t>
            </w:r>
            <w:proofErr w:type="spellStart"/>
            <w:r w:rsidRPr="00763394">
              <w:rPr>
                <w:rFonts w:cs="Arial"/>
                <w:b/>
                <w:sz w:val="24"/>
                <w:szCs w:val="24"/>
              </w:rPr>
              <w:t>Solar</w:t>
            </w:r>
            <w:proofErr w:type="spellEnd"/>
            <w:r w:rsidRPr="00763394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763394">
              <w:rPr>
                <w:rFonts w:cs="Arial"/>
                <w:b/>
                <w:sz w:val="24"/>
                <w:szCs w:val="24"/>
              </w:rPr>
              <w:t>Appscreener</w:t>
            </w:r>
            <w:proofErr w:type="spellEnd"/>
            <w:r w:rsidR="007A42C1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D8B537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4762087"/>
    <w:bookmarkEnd w:id="0"/>
    <w:p w14:paraId="550DF8FC" w14:textId="11C020A0" w:rsidR="00CB6431" w:rsidRPr="00E732E5" w:rsidRDefault="00CB6431" w:rsidP="005A188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44835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4763461" r:id="rId11">
            <o:FieldCodes>\s</o:FieldCodes>
          </o:OLEObject>
        </w:object>
      </w:r>
      <w:bookmarkStart w:id="1" w:name="_MON_1764762099"/>
      <w:bookmarkEnd w:id="1"/>
      <w:r>
        <w:rPr>
          <w:rFonts w:ascii="Arial" w:hAnsi="Arial" w:cs="Arial"/>
          <w:b/>
          <w:sz w:val="24"/>
          <w:szCs w:val="24"/>
        </w:rPr>
        <w:object w:dxaOrig="1520" w:dyaOrig="987" w14:anchorId="6655F3E5">
          <v:shape id="_x0000_i1026" type="#_x0000_t75" style="width:76.2pt;height:49.2pt" o:ole="">
            <v:imagedata r:id="rId12" o:title=""/>
          </v:shape>
          <o:OLEObject Type="Embed" ProgID="Word.Document.12" ShapeID="_x0000_i1026" DrawAspect="Icon" ObjectID="_1764763462" r:id="rId13">
            <o:FieldCodes>\s</o:FieldCodes>
          </o:OLEObject>
        </w:object>
      </w:r>
      <w:bookmarkStart w:id="2" w:name="_MON_1764762113"/>
      <w:bookmarkEnd w:id="2"/>
      <w:r>
        <w:rPr>
          <w:rFonts w:ascii="Arial" w:hAnsi="Arial" w:cs="Arial"/>
          <w:b/>
          <w:sz w:val="24"/>
          <w:szCs w:val="24"/>
        </w:rPr>
        <w:object w:dxaOrig="1520" w:dyaOrig="987" w14:anchorId="12B0442A">
          <v:shape id="_x0000_i1027" type="#_x0000_t75" style="width:76.2pt;height:49.2pt" o:ole="">
            <v:imagedata r:id="rId14" o:title=""/>
          </v:shape>
          <o:OLEObject Type="Embed" ProgID="Word.Document.12" ShapeID="_x0000_i1027" DrawAspect="Icon" ObjectID="_1764763463" r:id="rId15">
            <o:FieldCodes>\s</o:FieldCodes>
          </o:OLEObject>
        </w:object>
      </w: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9350D7E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24F80DD6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3537D3B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4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01F5E75A" w14:textId="77777777" w:rsidR="00C240D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2D2555">
              <w:rPr>
                <w:rFonts w:ascii="Arial" w:hAnsi="Arial" w:cs="Arial"/>
                <w:sz w:val="18"/>
                <w:szCs w:val="24"/>
              </w:rPr>
              <w:t>:</w:t>
            </w:r>
          </w:p>
          <w:p w14:paraId="3F52CEED" w14:textId="77777777" w:rsidR="002D2555" w:rsidRDefault="002D2555" w:rsidP="00BD75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Лот №1 – 19,7 млн. руб. за 2022г.</w:t>
            </w:r>
          </w:p>
          <w:p w14:paraId="6E2E44BA" w14:textId="77777777" w:rsidR="002D2555" w:rsidRDefault="002D2555" w:rsidP="00BD75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Лот №2 – 9,7 млн. руб. за 2022г.</w:t>
            </w:r>
          </w:p>
          <w:p w14:paraId="43557B4A" w14:textId="5E13F63E" w:rsidR="002D2555" w:rsidRPr="00955987" w:rsidRDefault="002D2555" w:rsidP="00BD75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Лот №3 – 27,2 млн. руб. за 2022г.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5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0F7EBEF0" w14:textId="77777777" w:rsidR="00CB6431" w:rsidRDefault="00C75343" w:rsidP="00CB6431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Наличие прав на предоставление права использования</w:t>
            </w:r>
            <w:r w:rsidR="00CB6431">
              <w:rPr>
                <w:rFonts w:ascii="Arial" w:hAnsi="Arial" w:cs="Arial"/>
                <w:sz w:val="18"/>
                <w:szCs w:val="24"/>
              </w:rPr>
              <w:t xml:space="preserve"> ПО:</w:t>
            </w:r>
          </w:p>
          <w:p w14:paraId="0ED9C87E" w14:textId="23C9CB08" w:rsidR="00CB6431" w:rsidRPr="00CB6431" w:rsidRDefault="00CB6431" w:rsidP="00CB6431">
            <w:pPr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CB6431">
              <w:rPr>
                <w:rFonts w:ascii="Arial" w:hAnsi="Arial" w:cs="Arial"/>
                <w:sz w:val="18"/>
                <w:szCs w:val="24"/>
              </w:rPr>
              <w:t>Лот</w:t>
            </w:r>
            <w:r w:rsidRPr="00CB6431">
              <w:rPr>
                <w:rFonts w:ascii="Arial" w:hAnsi="Arial" w:cs="Arial"/>
                <w:sz w:val="18"/>
                <w:szCs w:val="24"/>
                <w:lang w:val="en-US"/>
              </w:rPr>
              <w:t xml:space="preserve"> №1 – </w:t>
            </w:r>
            <w:r w:rsidRPr="00CB6431">
              <w:rPr>
                <w:rFonts w:ascii="Arial" w:hAnsi="Arial" w:cs="Arial"/>
                <w:sz w:val="18"/>
                <w:szCs w:val="24"/>
              </w:rPr>
              <w:t>ПО</w:t>
            </w:r>
            <w:r w:rsidRPr="00CB6431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CB6431">
              <w:rPr>
                <w:rFonts w:ascii="Arial" w:hAnsi="Arial" w:cs="Arial"/>
                <w:sz w:val="18"/>
                <w:szCs w:val="24"/>
                <w:lang w:val="en-US"/>
              </w:rPr>
              <w:t>CodeScoring</w:t>
            </w:r>
            <w:proofErr w:type="spellEnd"/>
            <w:r w:rsidRPr="00CB6431">
              <w:rPr>
                <w:rFonts w:ascii="Arial" w:hAnsi="Arial" w:cs="Arial"/>
                <w:sz w:val="18"/>
                <w:szCs w:val="24"/>
                <w:lang w:val="en-US"/>
              </w:rPr>
              <w:t>.</w:t>
            </w:r>
          </w:p>
          <w:p w14:paraId="53ED421E" w14:textId="77777777" w:rsidR="00CB6431" w:rsidRPr="00CB6431" w:rsidRDefault="00CB6431" w:rsidP="00CB6431">
            <w:pPr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CB6431">
              <w:rPr>
                <w:rFonts w:ascii="Arial" w:hAnsi="Arial" w:cs="Arial"/>
                <w:sz w:val="18"/>
                <w:szCs w:val="24"/>
              </w:rPr>
              <w:t>Лот</w:t>
            </w:r>
            <w:r w:rsidRPr="00CB6431">
              <w:rPr>
                <w:rFonts w:ascii="Arial" w:hAnsi="Arial" w:cs="Arial"/>
                <w:sz w:val="18"/>
                <w:szCs w:val="24"/>
                <w:lang w:val="en-US"/>
              </w:rPr>
              <w:t xml:space="preserve">№2 – </w:t>
            </w:r>
            <w:r w:rsidRPr="00CB6431">
              <w:rPr>
                <w:rFonts w:ascii="Arial" w:hAnsi="Arial" w:cs="Arial"/>
                <w:sz w:val="18"/>
                <w:szCs w:val="24"/>
              </w:rPr>
              <w:t>ПО</w:t>
            </w:r>
            <w:r w:rsidRPr="00CB6431">
              <w:rPr>
                <w:rFonts w:ascii="Arial" w:hAnsi="Arial" w:cs="Arial"/>
                <w:sz w:val="18"/>
                <w:szCs w:val="24"/>
                <w:lang w:val="en-US"/>
              </w:rPr>
              <w:t xml:space="preserve"> Kaspersky Container Security Standard Russian Edition.</w:t>
            </w:r>
          </w:p>
          <w:p w14:paraId="3246CD89" w14:textId="77777777" w:rsidR="00CB6431" w:rsidRDefault="00CB6431" w:rsidP="00CB6431">
            <w:pPr>
              <w:rPr>
                <w:rFonts w:ascii="Arial" w:hAnsi="Arial" w:cs="Arial"/>
                <w:sz w:val="18"/>
                <w:szCs w:val="24"/>
              </w:rPr>
            </w:pPr>
            <w:r w:rsidRPr="00CB6431">
              <w:rPr>
                <w:rFonts w:ascii="Arial" w:hAnsi="Arial" w:cs="Arial"/>
                <w:sz w:val="18"/>
                <w:szCs w:val="24"/>
              </w:rPr>
              <w:t xml:space="preserve">Лот №3 – ПО </w:t>
            </w:r>
            <w:proofErr w:type="spellStart"/>
            <w:r w:rsidRPr="00CB6431">
              <w:rPr>
                <w:rFonts w:ascii="Arial" w:hAnsi="Arial" w:cs="Arial"/>
                <w:sz w:val="18"/>
                <w:szCs w:val="24"/>
              </w:rPr>
              <w:t>Solar</w:t>
            </w:r>
            <w:proofErr w:type="spellEnd"/>
            <w:r w:rsidRPr="00CB6431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CB6431">
              <w:rPr>
                <w:rFonts w:ascii="Arial" w:hAnsi="Arial" w:cs="Arial"/>
                <w:sz w:val="18"/>
                <w:szCs w:val="24"/>
              </w:rPr>
              <w:t>Appscreener</w:t>
            </w:r>
            <w:proofErr w:type="spellEnd"/>
            <w:r w:rsidR="00C75343">
              <w:rPr>
                <w:rFonts w:ascii="Arial" w:hAnsi="Arial" w:cs="Arial"/>
                <w:sz w:val="18"/>
                <w:szCs w:val="24"/>
              </w:rPr>
              <w:t>.</w:t>
            </w:r>
          </w:p>
          <w:p w14:paraId="490B680A" w14:textId="6147DBA8" w:rsidR="00C240D2" w:rsidRPr="00955987" w:rsidRDefault="00C75343" w:rsidP="00CB6431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5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6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7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0831776D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CBF5587" w14:textId="518DD2B8" w:rsidR="00CB6431" w:rsidRDefault="00853FD5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1729E0A6">
          <v:shape id="_x0000_i1032" type="#_x0000_t75" style="width:76.2pt;height:49.2pt" o:ole="">
            <v:imagedata r:id="rId18" o:title=""/>
          </v:shape>
          <o:OLEObject Type="Embed" ProgID="Excel.Sheet.12" ShapeID="_x0000_i1032" DrawAspect="Icon" ObjectID="_1764763464" r:id="rId19"/>
        </w:object>
      </w:r>
      <w:r>
        <w:rPr>
          <w:rFonts w:ascii="Arial" w:hAnsi="Arial"/>
          <w:b/>
        </w:rPr>
        <w:object w:dxaOrig="1520" w:dyaOrig="987" w14:anchorId="33330055">
          <v:shape id="_x0000_i1034" type="#_x0000_t75" style="width:76.2pt;height:49.2pt" o:ole="">
            <v:imagedata r:id="rId20" o:title=""/>
          </v:shape>
          <o:OLEObject Type="Embed" ProgID="Excel.Sheet.12" ShapeID="_x0000_i1034" DrawAspect="Icon" ObjectID="_1764763465" r:id="rId21"/>
        </w:object>
      </w:r>
      <w:bookmarkStart w:id="6" w:name="_GoBack"/>
      <w:r>
        <w:rPr>
          <w:rFonts w:ascii="Arial" w:hAnsi="Arial"/>
          <w:b/>
        </w:rPr>
        <w:object w:dxaOrig="1520" w:dyaOrig="987" w14:anchorId="7FB3BDF5">
          <v:shape id="_x0000_i1036" type="#_x0000_t75" style="width:76.2pt;height:49.2pt" o:ole="">
            <v:imagedata r:id="rId22" o:title=""/>
          </v:shape>
          <o:OLEObject Type="Embed" ProgID="Excel.Sheet.12" ShapeID="_x0000_i1036" DrawAspect="Icon" ObjectID="_1764763466" r:id="rId23"/>
        </w:object>
      </w:r>
      <w:bookmarkEnd w:id="6"/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853FD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590D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613C2"/>
    <w:rsid w:val="00763394"/>
    <w:rsid w:val="007742C9"/>
    <w:rsid w:val="00781FF7"/>
    <w:rsid w:val="007A42C1"/>
    <w:rsid w:val="007E29F3"/>
    <w:rsid w:val="0080688A"/>
    <w:rsid w:val="00807E44"/>
    <w:rsid w:val="00817EC0"/>
    <w:rsid w:val="00846D7A"/>
    <w:rsid w:val="00853FD5"/>
    <w:rsid w:val="00873BC7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A7403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4.e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package" Target="embeddings/Microsoft_Excel_Worksheet3.xlsx"/><Relationship Id="rId7" Type="http://schemas.openxmlformats.org/officeDocument/2006/relationships/hyperlink" Target="https://t1.ru/purchases/" TargetMode="External"/><Relationship Id="rId12" Type="http://schemas.openxmlformats.org/officeDocument/2006/relationships/image" Target="media/image2.emf"/><Relationship Id="rId17" Type="http://schemas.openxmlformats.org/officeDocument/2006/relationships/hyperlink" Target="https://inno.tech/ru/data/privacy_policy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1.ru/documents/personal_data_politics/" TargetMode="External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2.docx"/><Relationship Id="rId23" Type="http://schemas.openxmlformats.org/officeDocument/2006/relationships/package" Target="embeddings/Microsoft_Excel_Worksheet4.xlsx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6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17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109</cp:revision>
  <dcterms:created xsi:type="dcterms:W3CDTF">2023-10-19T12:36:00Z</dcterms:created>
  <dcterms:modified xsi:type="dcterms:W3CDTF">2023-12-22T11:18:00Z</dcterms:modified>
</cp:coreProperties>
</file>